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4" w:rsidRPr="005857D1" w:rsidRDefault="007164E4" w:rsidP="007164E4">
      <w:pPr>
        <w:widowControl w:val="0"/>
        <w:tabs>
          <w:tab w:val="left" w:pos="1500"/>
          <w:tab w:val="left" w:pos="3000"/>
        </w:tabs>
        <w:autoSpaceDE w:val="0"/>
        <w:autoSpaceDN w:val="0"/>
        <w:adjustRightInd w:val="0"/>
        <w:jc w:val="center"/>
        <w:rPr>
          <w:b/>
          <w:u w:val="single"/>
        </w:rPr>
      </w:pPr>
      <w:r w:rsidRPr="005857D1">
        <w:rPr>
          <w:b/>
          <w:u w:val="single"/>
        </w:rPr>
        <w:t>GPST1 Out of Hours Training – Lothian Unscheduled Care Service</w:t>
      </w:r>
      <w:r w:rsidR="006B5FC2" w:rsidRPr="005857D1">
        <w:rPr>
          <w:b/>
          <w:u w:val="single"/>
        </w:rPr>
        <w:t xml:space="preserve"> (LUCS)</w:t>
      </w:r>
    </w:p>
    <w:p w:rsidR="007164E4" w:rsidRPr="005857D1" w:rsidRDefault="007164E4" w:rsidP="007164E4">
      <w:pPr>
        <w:widowControl w:val="0"/>
        <w:tabs>
          <w:tab w:val="left" w:pos="1500"/>
          <w:tab w:val="left" w:pos="3000"/>
        </w:tabs>
        <w:autoSpaceDE w:val="0"/>
        <w:autoSpaceDN w:val="0"/>
        <w:adjustRightInd w:val="0"/>
      </w:pPr>
    </w:p>
    <w:p w:rsidR="007164E4" w:rsidRPr="005857D1" w:rsidRDefault="007164E4" w:rsidP="007164E4">
      <w:pPr>
        <w:widowControl w:val="0"/>
        <w:tabs>
          <w:tab w:val="left" w:pos="1500"/>
          <w:tab w:val="left" w:pos="3000"/>
        </w:tabs>
        <w:autoSpaceDE w:val="0"/>
        <w:autoSpaceDN w:val="0"/>
        <w:adjustRightInd w:val="0"/>
      </w:pPr>
    </w:p>
    <w:p w:rsidR="007164E4" w:rsidRPr="005857D1" w:rsidRDefault="007164E4" w:rsidP="007164E4">
      <w:pPr>
        <w:widowControl w:val="0"/>
        <w:tabs>
          <w:tab w:val="left" w:pos="1500"/>
          <w:tab w:val="left" w:pos="3000"/>
        </w:tabs>
        <w:autoSpaceDE w:val="0"/>
        <w:autoSpaceDN w:val="0"/>
        <w:adjustRightInd w:val="0"/>
      </w:pPr>
      <w:r w:rsidRPr="005857D1">
        <w:t>Dear Trainee</w:t>
      </w:r>
    </w:p>
    <w:p w:rsidR="007164E4" w:rsidRPr="005857D1" w:rsidRDefault="007164E4" w:rsidP="007164E4">
      <w:pPr>
        <w:widowControl w:val="0"/>
        <w:tabs>
          <w:tab w:val="left" w:pos="1500"/>
          <w:tab w:val="left" w:pos="3000"/>
        </w:tabs>
        <w:autoSpaceDE w:val="0"/>
        <w:autoSpaceDN w:val="0"/>
        <w:adjustRightInd w:val="0"/>
      </w:pPr>
      <w:r w:rsidRPr="005857D1">
        <w:t xml:space="preserve"> </w:t>
      </w:r>
    </w:p>
    <w:p w:rsidR="007164E4" w:rsidRPr="005857D1" w:rsidRDefault="00CE609A" w:rsidP="007164E4">
      <w:pPr>
        <w:widowControl w:val="0"/>
        <w:tabs>
          <w:tab w:val="left" w:pos="1500"/>
          <w:tab w:val="left" w:pos="3000"/>
        </w:tabs>
        <w:autoSpaceDE w:val="0"/>
        <w:autoSpaceDN w:val="0"/>
        <w:adjustRightInd w:val="0"/>
      </w:pPr>
      <w:r>
        <w:t xml:space="preserve">From </w:t>
      </w:r>
      <w:r w:rsidR="005857D1" w:rsidRPr="005857D1">
        <w:t xml:space="preserve">August 2018 </w:t>
      </w:r>
      <w:r>
        <w:t xml:space="preserve">to February 2019 </w:t>
      </w:r>
      <w:r w:rsidR="00965899" w:rsidRPr="005857D1">
        <w:t>your</w:t>
      </w:r>
      <w:r w:rsidR="007164E4" w:rsidRPr="005857D1">
        <w:t xml:space="preserve"> Out </w:t>
      </w:r>
      <w:r w:rsidR="00965899" w:rsidRPr="005857D1">
        <w:t>of</w:t>
      </w:r>
      <w:r w:rsidR="007164E4" w:rsidRPr="005857D1">
        <w:t xml:space="preserve"> Hours General Practice Training will be a</w:t>
      </w:r>
      <w:r w:rsidR="00DB559D" w:rsidRPr="005857D1">
        <w:t>rranged by Lothian Unscheduled C</w:t>
      </w:r>
      <w:r w:rsidR="007164E4" w:rsidRPr="005857D1">
        <w:t>are Service (LUCS). You will be expected to complete</w:t>
      </w:r>
      <w:r w:rsidR="005857D1" w:rsidRPr="005857D1">
        <w:t xml:space="preserve"> a minimum of thirty six hours </w:t>
      </w:r>
      <w:r w:rsidR="007164E4" w:rsidRPr="005857D1">
        <w:t>over the s</w:t>
      </w:r>
      <w:r w:rsidR="007035D0" w:rsidRPr="005857D1">
        <w:t xml:space="preserve">ix months. </w:t>
      </w:r>
      <w:r w:rsidR="005857D1" w:rsidRPr="005857D1">
        <w:t>The thirty s</w:t>
      </w:r>
      <w:r>
        <w:t xml:space="preserve">ix hours will be made up of seven </w:t>
      </w:r>
      <w:r w:rsidR="005857D1" w:rsidRPr="005857D1">
        <w:t>sessions - an</w:t>
      </w:r>
      <w:r w:rsidR="007035D0" w:rsidRPr="005857D1">
        <w:t xml:space="preserve"> induction</w:t>
      </w:r>
      <w:r w:rsidR="007164E4" w:rsidRPr="005857D1">
        <w:t xml:space="preserve"> </w:t>
      </w:r>
      <w:r w:rsidR="005857D1" w:rsidRPr="005857D1">
        <w:t xml:space="preserve">session </w:t>
      </w:r>
      <w:r w:rsidR="007164E4" w:rsidRPr="005857D1">
        <w:t xml:space="preserve">and </w:t>
      </w:r>
      <w:r>
        <w:t>six</w:t>
      </w:r>
      <w:r w:rsidR="007035D0" w:rsidRPr="005857D1">
        <w:t xml:space="preserve"> </w:t>
      </w:r>
      <w:r w:rsidR="007164E4" w:rsidRPr="005857D1">
        <w:t>clinical sessions.</w:t>
      </w:r>
      <w:r w:rsidR="006B5FC2" w:rsidRPr="005857D1">
        <w:t xml:space="preserve"> </w:t>
      </w:r>
    </w:p>
    <w:p w:rsidR="007164E4" w:rsidRPr="005857D1" w:rsidRDefault="00DD0A96" w:rsidP="007164E4">
      <w:pPr>
        <w:widowControl w:val="0"/>
        <w:tabs>
          <w:tab w:val="left" w:pos="1500"/>
          <w:tab w:val="left" w:pos="3000"/>
        </w:tabs>
        <w:autoSpaceDE w:val="0"/>
        <w:autoSpaceDN w:val="0"/>
        <w:adjustRightInd w:val="0"/>
      </w:pPr>
      <w:r w:rsidRPr="005857D1">
        <w:t xml:space="preserve">  </w:t>
      </w:r>
      <w:r w:rsidR="007164E4" w:rsidRPr="005857D1">
        <w:t xml:space="preserve"> </w:t>
      </w:r>
    </w:p>
    <w:p w:rsidR="007164E4" w:rsidRPr="005857D1" w:rsidRDefault="006137FD" w:rsidP="007164E4">
      <w:pPr>
        <w:widowControl w:val="0"/>
        <w:tabs>
          <w:tab w:val="left" w:pos="1500"/>
          <w:tab w:val="left" w:pos="3000"/>
        </w:tabs>
        <w:autoSpaceDE w:val="0"/>
        <w:autoSpaceDN w:val="0"/>
        <w:adjustRightInd w:val="0"/>
        <w:rPr>
          <w:b/>
        </w:rPr>
      </w:pPr>
      <w:r w:rsidRPr="005857D1">
        <w:rPr>
          <w:b/>
        </w:rPr>
        <w:t xml:space="preserve">Session </w:t>
      </w:r>
      <w:r w:rsidR="002B7624" w:rsidRPr="005857D1">
        <w:rPr>
          <w:b/>
        </w:rPr>
        <w:t>1</w:t>
      </w:r>
      <w:r w:rsidR="00EE782E" w:rsidRPr="005857D1">
        <w:rPr>
          <w:b/>
        </w:rPr>
        <w:t>–</w:t>
      </w:r>
      <w:r w:rsidR="00965899" w:rsidRPr="005857D1">
        <w:rPr>
          <w:b/>
        </w:rPr>
        <w:t xml:space="preserve"> Wednesday </w:t>
      </w:r>
      <w:r w:rsidR="005857D1" w:rsidRPr="005857D1">
        <w:rPr>
          <w:b/>
        </w:rPr>
        <w:t>2</w:t>
      </w:r>
      <w:r w:rsidR="00CE609A">
        <w:rPr>
          <w:b/>
        </w:rPr>
        <w:t>2</w:t>
      </w:r>
      <w:r w:rsidR="00CE609A" w:rsidRPr="00CE609A">
        <w:rPr>
          <w:b/>
          <w:vertAlign w:val="superscript"/>
        </w:rPr>
        <w:t>nd</w:t>
      </w:r>
      <w:r w:rsidR="00CE609A">
        <w:rPr>
          <w:b/>
        </w:rPr>
        <w:t xml:space="preserve"> August </w:t>
      </w:r>
      <w:r w:rsidR="006B5FC2" w:rsidRPr="005857D1">
        <w:rPr>
          <w:b/>
        </w:rPr>
        <w:t>- WGH– Introduction to Out of Hours care and Lothian Unscheduled Care Service</w:t>
      </w:r>
      <w:r w:rsidR="007164E4" w:rsidRPr="005857D1">
        <w:rPr>
          <w:b/>
        </w:rPr>
        <w:t xml:space="preserve"> </w:t>
      </w:r>
    </w:p>
    <w:p w:rsidR="007164E4" w:rsidRPr="005857D1" w:rsidRDefault="007164E4" w:rsidP="007164E4">
      <w:pPr>
        <w:widowControl w:val="0"/>
        <w:tabs>
          <w:tab w:val="left" w:pos="1500"/>
          <w:tab w:val="left" w:pos="3000"/>
        </w:tabs>
        <w:autoSpaceDE w:val="0"/>
        <w:autoSpaceDN w:val="0"/>
        <w:adjustRightInd w:val="0"/>
        <w:rPr>
          <w:b/>
        </w:rPr>
      </w:pPr>
    </w:p>
    <w:p w:rsidR="00297F1B" w:rsidRPr="005857D1" w:rsidRDefault="00297F1B" w:rsidP="00297F1B">
      <w:pPr>
        <w:widowControl w:val="0"/>
        <w:tabs>
          <w:tab w:val="left" w:pos="1500"/>
          <w:tab w:val="left" w:pos="3000"/>
        </w:tabs>
        <w:autoSpaceDE w:val="0"/>
        <w:autoSpaceDN w:val="0"/>
        <w:adjustRightInd w:val="0"/>
        <w:rPr>
          <w:b/>
        </w:rPr>
      </w:pPr>
      <w:r w:rsidRPr="005857D1">
        <w:t>This session will</w:t>
      </w:r>
      <w:r w:rsidR="006B5FC2" w:rsidRPr="005857D1">
        <w:t xml:space="preserve"> only </w:t>
      </w:r>
      <w:r w:rsidRPr="005857D1">
        <w:t xml:space="preserve">be </w:t>
      </w:r>
      <w:r w:rsidR="006B5FC2" w:rsidRPr="005857D1">
        <w:t>run once and attendance is mandatory. The session will be held in the Student Common Lounge, 3</w:t>
      </w:r>
      <w:r w:rsidR="006B5FC2" w:rsidRPr="005857D1">
        <w:rPr>
          <w:vertAlign w:val="superscript"/>
        </w:rPr>
        <w:t>rd</w:t>
      </w:r>
      <w:r w:rsidR="006B5FC2" w:rsidRPr="005857D1">
        <w:t xml:space="preserve"> floor WGH commencing at 18:30</w:t>
      </w:r>
      <w:r w:rsidR="007035D0" w:rsidRPr="005857D1">
        <w:t>. The session</w:t>
      </w:r>
      <w:r w:rsidR="006B5FC2" w:rsidRPr="005857D1">
        <w:t xml:space="preserve"> aim</w:t>
      </w:r>
      <w:r w:rsidR="007035D0" w:rsidRPr="005857D1">
        <w:t>s</w:t>
      </w:r>
      <w:r w:rsidR="006B5FC2" w:rsidRPr="005857D1">
        <w:t xml:space="preserve"> to give </w:t>
      </w:r>
      <w:r w:rsidR="007035D0" w:rsidRPr="005857D1">
        <w:t xml:space="preserve">you </w:t>
      </w:r>
      <w:r w:rsidR="006B5FC2" w:rsidRPr="005857D1">
        <w:t>an overview of LUCS</w:t>
      </w:r>
      <w:r w:rsidR="007035D0" w:rsidRPr="005857D1">
        <w:t xml:space="preserve"> and to highlight the challenges of Out of Hours care.</w:t>
      </w:r>
      <w:r w:rsidR="006B5FC2" w:rsidRPr="005857D1">
        <w:t xml:space="preserve"> </w:t>
      </w:r>
      <w:r w:rsidR="00B2456B" w:rsidRPr="005857D1">
        <w:rPr>
          <w:b/>
        </w:rPr>
        <w:t xml:space="preserve">You must book a place at this session via Portal. </w:t>
      </w:r>
    </w:p>
    <w:p w:rsidR="00297F1B" w:rsidRPr="005857D1" w:rsidRDefault="00297F1B" w:rsidP="007164E4">
      <w:pPr>
        <w:widowControl w:val="0"/>
        <w:tabs>
          <w:tab w:val="left" w:pos="1500"/>
          <w:tab w:val="left" w:pos="3000"/>
        </w:tabs>
        <w:autoSpaceDE w:val="0"/>
        <w:autoSpaceDN w:val="0"/>
        <w:adjustRightInd w:val="0"/>
      </w:pPr>
    </w:p>
    <w:p w:rsidR="007164E4" w:rsidRPr="005857D1" w:rsidRDefault="007035D0" w:rsidP="007164E4">
      <w:pPr>
        <w:widowControl w:val="0"/>
        <w:tabs>
          <w:tab w:val="left" w:pos="1500"/>
          <w:tab w:val="left" w:pos="3000"/>
        </w:tabs>
        <w:autoSpaceDE w:val="0"/>
        <w:autoSpaceDN w:val="0"/>
        <w:adjustRightInd w:val="0"/>
        <w:rPr>
          <w:b/>
          <w:bCs/>
        </w:rPr>
      </w:pPr>
      <w:r w:rsidRPr="005857D1">
        <w:rPr>
          <w:b/>
          <w:bCs/>
        </w:rPr>
        <w:t>Sessions 2-6</w:t>
      </w:r>
      <w:r w:rsidR="006B5FC2" w:rsidRPr="005857D1">
        <w:rPr>
          <w:b/>
          <w:bCs/>
        </w:rPr>
        <w:t xml:space="preserve"> - </w:t>
      </w:r>
      <w:r w:rsidR="007164E4" w:rsidRPr="005857D1">
        <w:rPr>
          <w:b/>
          <w:bCs/>
        </w:rPr>
        <w:t>OOH Sessions at a PCC</w:t>
      </w:r>
    </w:p>
    <w:p w:rsidR="007164E4" w:rsidRPr="005857D1" w:rsidRDefault="007164E4" w:rsidP="007164E4">
      <w:pPr>
        <w:widowControl w:val="0"/>
        <w:tabs>
          <w:tab w:val="left" w:pos="1500"/>
          <w:tab w:val="left" w:pos="3000"/>
        </w:tabs>
        <w:autoSpaceDE w:val="0"/>
        <w:autoSpaceDN w:val="0"/>
        <w:adjustRightInd w:val="0"/>
      </w:pPr>
    </w:p>
    <w:p w:rsidR="007164E4" w:rsidRPr="005857D1" w:rsidRDefault="00BB3B86" w:rsidP="007164E4">
      <w:pPr>
        <w:widowControl w:val="0"/>
        <w:tabs>
          <w:tab w:val="left" w:pos="1500"/>
          <w:tab w:val="left" w:pos="3000"/>
        </w:tabs>
        <w:autoSpaceDE w:val="0"/>
        <w:autoSpaceDN w:val="0"/>
        <w:adjustRightInd w:val="0"/>
      </w:pPr>
      <w:r w:rsidRPr="005857D1">
        <w:t>These will be arranged from</w:t>
      </w:r>
      <w:r w:rsidR="00CE609A">
        <w:t xml:space="preserve"> September to February</w:t>
      </w:r>
      <w:r w:rsidR="007164E4" w:rsidRPr="005857D1">
        <w:t xml:space="preserve">. Your </w:t>
      </w:r>
      <w:r w:rsidR="00F832B9" w:rsidRPr="005857D1">
        <w:t>E</w:t>
      </w:r>
      <w:r w:rsidR="007164E4" w:rsidRPr="005857D1">
        <w:t xml:space="preserve">ducational </w:t>
      </w:r>
      <w:r w:rsidR="00F832B9" w:rsidRPr="005857D1">
        <w:t>S</w:t>
      </w:r>
      <w:r w:rsidR="007164E4" w:rsidRPr="005857D1">
        <w:t>upervisor will b</w:t>
      </w:r>
      <w:r w:rsidR="00297F1B" w:rsidRPr="005857D1">
        <w:t>e asked whether you have reached</w:t>
      </w:r>
      <w:r w:rsidR="007164E4" w:rsidRPr="005857D1">
        <w:t xml:space="preserve"> a suitable standard of clinical competency to see patients, supervised by a trai</w:t>
      </w:r>
      <w:r w:rsidR="005857D1" w:rsidRPr="005857D1">
        <w:t>ned LUCS OOH Supervising Clinician,</w:t>
      </w:r>
      <w:r w:rsidR="007164E4" w:rsidRPr="005857D1">
        <w:t xml:space="preserve"> at the OOH centres.</w:t>
      </w:r>
    </w:p>
    <w:p w:rsidR="00F832B9" w:rsidRPr="005857D1" w:rsidRDefault="00F832B9" w:rsidP="007164E4">
      <w:pPr>
        <w:widowControl w:val="0"/>
        <w:tabs>
          <w:tab w:val="left" w:pos="1500"/>
          <w:tab w:val="left" w:pos="3000"/>
        </w:tabs>
        <w:autoSpaceDE w:val="0"/>
        <w:autoSpaceDN w:val="0"/>
        <w:adjustRightInd w:val="0"/>
      </w:pPr>
    </w:p>
    <w:p w:rsidR="007164E4" w:rsidRDefault="00F832B9" w:rsidP="007164E4">
      <w:pPr>
        <w:widowControl w:val="0"/>
        <w:tabs>
          <w:tab w:val="left" w:pos="1500"/>
          <w:tab w:val="left" w:pos="3000"/>
        </w:tabs>
        <w:autoSpaceDE w:val="0"/>
        <w:autoSpaceDN w:val="0"/>
        <w:adjustRightInd w:val="0"/>
      </w:pPr>
      <w:r w:rsidRPr="005857D1">
        <w:t xml:space="preserve">The </w:t>
      </w:r>
      <w:r w:rsidR="003E644C" w:rsidRPr="005857D1">
        <w:t xml:space="preserve">sessions will be </w:t>
      </w:r>
      <w:r w:rsidR="00DC3E9E" w:rsidRPr="005857D1">
        <w:t>a mixture of midweek evening</w:t>
      </w:r>
      <w:r w:rsidR="00CE609A">
        <w:t>,</w:t>
      </w:r>
      <w:r w:rsidR="00DC3E9E" w:rsidRPr="005857D1">
        <w:t xml:space="preserve"> weekend day</w:t>
      </w:r>
      <w:r w:rsidRPr="005857D1">
        <w:t xml:space="preserve"> shifts</w:t>
      </w:r>
      <w:r w:rsidR="00CE609A">
        <w:t xml:space="preserve"> and one overnight shift </w:t>
      </w:r>
      <w:r w:rsidR="006A5E1C">
        <w:t>(</w:t>
      </w:r>
      <w:r w:rsidR="00CE609A">
        <w:t>towards the end of your six months</w:t>
      </w:r>
      <w:r w:rsidR="006A5E1C">
        <w:t>)</w:t>
      </w:r>
      <w:r w:rsidR="00CE609A">
        <w:t>. The sessions will vary in length from four to eight hours</w:t>
      </w:r>
      <w:r w:rsidRPr="005857D1">
        <w:t>. You will be contacted by Cathy Grant at LUCS in due course and she will explain how to check your shift all</w:t>
      </w:r>
      <w:r w:rsidR="006137FD" w:rsidRPr="005857D1">
        <w:t>ocation</w:t>
      </w:r>
      <w:r w:rsidR="00C564EF">
        <w:t xml:space="preserve"> as well as sending you an induction pack</w:t>
      </w:r>
      <w:r w:rsidR="006137FD" w:rsidRPr="005857D1">
        <w:t>.</w:t>
      </w:r>
      <w:r w:rsidR="005857D1" w:rsidRPr="005857D1">
        <w:t xml:space="preserve"> </w:t>
      </w:r>
    </w:p>
    <w:p w:rsidR="00CE609A" w:rsidRPr="005857D1" w:rsidRDefault="00CE609A" w:rsidP="007164E4">
      <w:pPr>
        <w:widowControl w:val="0"/>
        <w:tabs>
          <w:tab w:val="left" w:pos="1500"/>
          <w:tab w:val="left" w:pos="3000"/>
        </w:tabs>
        <w:autoSpaceDE w:val="0"/>
        <w:autoSpaceDN w:val="0"/>
        <w:adjustRightInd w:val="0"/>
      </w:pPr>
    </w:p>
    <w:p w:rsidR="007164E4" w:rsidRPr="005857D1" w:rsidRDefault="007164E4" w:rsidP="007164E4">
      <w:pPr>
        <w:widowControl w:val="0"/>
        <w:tabs>
          <w:tab w:val="left" w:pos="1500"/>
          <w:tab w:val="left" w:pos="3000"/>
        </w:tabs>
        <w:autoSpaceDE w:val="0"/>
        <w:autoSpaceDN w:val="0"/>
        <w:adjustRightInd w:val="0"/>
      </w:pPr>
      <w:r w:rsidRPr="005857D1">
        <w:t xml:space="preserve">The six RCGP competencies that you are working </w:t>
      </w:r>
      <w:r w:rsidR="00297F1B" w:rsidRPr="005857D1">
        <w:t>towards achieving</w:t>
      </w:r>
      <w:r w:rsidRPr="005857D1">
        <w:t xml:space="preserve"> during your 18 months in General Practice are described in the RCGP Curriculum under the heading "Care of Acutely Ill People" as follows:</w:t>
      </w:r>
    </w:p>
    <w:p w:rsidR="00F832B9" w:rsidRPr="005857D1" w:rsidRDefault="00F832B9" w:rsidP="007164E4">
      <w:pPr>
        <w:widowControl w:val="0"/>
        <w:tabs>
          <w:tab w:val="left" w:pos="1500"/>
          <w:tab w:val="left" w:pos="3000"/>
        </w:tabs>
        <w:autoSpaceDE w:val="0"/>
        <w:autoSpaceDN w:val="0"/>
        <w:adjustRightInd w:val="0"/>
      </w:pPr>
    </w:p>
    <w:p w:rsidR="007164E4" w:rsidRPr="005857D1" w:rsidRDefault="007164E4" w:rsidP="00F832B9">
      <w:pPr>
        <w:widowControl w:val="0"/>
        <w:numPr>
          <w:ilvl w:val="0"/>
          <w:numId w:val="1"/>
        </w:numPr>
        <w:tabs>
          <w:tab w:val="left" w:pos="1500"/>
          <w:tab w:val="left" w:pos="3000"/>
        </w:tabs>
        <w:autoSpaceDE w:val="0"/>
        <w:autoSpaceDN w:val="0"/>
        <w:adjustRightInd w:val="0"/>
      </w:pPr>
      <w:r w:rsidRPr="005857D1">
        <w:t>Ability to manage common medical, surgical and psychiatric emergencies in the out-of-hours setting.</w:t>
      </w:r>
    </w:p>
    <w:p w:rsidR="007164E4" w:rsidRPr="005857D1" w:rsidRDefault="007164E4" w:rsidP="00F832B9">
      <w:pPr>
        <w:widowControl w:val="0"/>
        <w:numPr>
          <w:ilvl w:val="0"/>
          <w:numId w:val="1"/>
        </w:numPr>
        <w:tabs>
          <w:tab w:val="left" w:pos="1500"/>
          <w:tab w:val="left" w:pos="3000"/>
        </w:tabs>
        <w:autoSpaceDE w:val="0"/>
        <w:autoSpaceDN w:val="0"/>
        <w:adjustRightInd w:val="0"/>
      </w:pPr>
      <w:r w:rsidRPr="005857D1">
        <w:t>Understanding of the organisational aspects of NHS out of hours care.</w:t>
      </w:r>
    </w:p>
    <w:p w:rsidR="007164E4" w:rsidRPr="005857D1" w:rsidRDefault="007164E4" w:rsidP="00F832B9">
      <w:pPr>
        <w:widowControl w:val="0"/>
        <w:numPr>
          <w:ilvl w:val="0"/>
          <w:numId w:val="1"/>
        </w:numPr>
        <w:tabs>
          <w:tab w:val="left" w:pos="1500"/>
          <w:tab w:val="left" w:pos="3000"/>
        </w:tabs>
        <w:autoSpaceDE w:val="0"/>
        <w:autoSpaceDN w:val="0"/>
        <w:adjustRightInd w:val="0"/>
      </w:pPr>
      <w:r w:rsidRPr="005857D1">
        <w:t>Ability to make appropriate referrals to hospitals and other professionals in the out-of-hours setting.</w:t>
      </w:r>
    </w:p>
    <w:p w:rsidR="007164E4" w:rsidRPr="005857D1" w:rsidRDefault="007164E4" w:rsidP="00F832B9">
      <w:pPr>
        <w:widowControl w:val="0"/>
        <w:numPr>
          <w:ilvl w:val="0"/>
          <w:numId w:val="1"/>
        </w:numPr>
        <w:tabs>
          <w:tab w:val="left" w:pos="1500"/>
          <w:tab w:val="left" w:pos="3000"/>
        </w:tabs>
        <w:autoSpaceDE w:val="0"/>
        <w:autoSpaceDN w:val="0"/>
        <w:adjustRightInd w:val="0"/>
      </w:pPr>
      <w:r w:rsidRPr="005857D1">
        <w:t>Demonstration of communication skills required for out-of-hours care.</w:t>
      </w:r>
    </w:p>
    <w:p w:rsidR="007164E4" w:rsidRPr="005857D1" w:rsidRDefault="007164E4" w:rsidP="00F832B9">
      <w:pPr>
        <w:widowControl w:val="0"/>
        <w:numPr>
          <w:ilvl w:val="0"/>
          <w:numId w:val="1"/>
        </w:numPr>
        <w:tabs>
          <w:tab w:val="left" w:pos="1500"/>
          <w:tab w:val="left" w:pos="3000"/>
        </w:tabs>
        <w:autoSpaceDE w:val="0"/>
        <w:autoSpaceDN w:val="0"/>
        <w:adjustRightInd w:val="0"/>
      </w:pPr>
      <w:r w:rsidRPr="005857D1">
        <w:t>Individual personal time and stress management.</w:t>
      </w:r>
    </w:p>
    <w:p w:rsidR="007164E4" w:rsidRPr="005857D1" w:rsidRDefault="007164E4" w:rsidP="00F832B9">
      <w:pPr>
        <w:widowControl w:val="0"/>
        <w:numPr>
          <w:ilvl w:val="0"/>
          <w:numId w:val="1"/>
        </w:numPr>
        <w:tabs>
          <w:tab w:val="left" w:pos="1500"/>
          <w:tab w:val="left" w:pos="3000"/>
        </w:tabs>
        <w:autoSpaceDE w:val="0"/>
        <w:autoSpaceDN w:val="0"/>
        <w:adjustRightInd w:val="0"/>
      </w:pPr>
      <w:r w:rsidRPr="005857D1">
        <w:t>Maintenance of personal security and awareness and management of the security risks to others</w:t>
      </w:r>
    </w:p>
    <w:p w:rsidR="005857D1" w:rsidRPr="005857D1" w:rsidRDefault="005857D1" w:rsidP="005857D1">
      <w:pPr>
        <w:widowControl w:val="0"/>
        <w:tabs>
          <w:tab w:val="left" w:pos="1500"/>
          <w:tab w:val="left" w:pos="3000"/>
        </w:tabs>
        <w:autoSpaceDE w:val="0"/>
        <w:autoSpaceDN w:val="0"/>
        <w:adjustRightInd w:val="0"/>
        <w:ind w:left="720"/>
      </w:pPr>
    </w:p>
    <w:p w:rsidR="007164E4" w:rsidRPr="005857D1" w:rsidRDefault="005857D1" w:rsidP="007164E4">
      <w:pPr>
        <w:widowControl w:val="0"/>
        <w:tabs>
          <w:tab w:val="left" w:pos="1500"/>
          <w:tab w:val="left" w:pos="3000"/>
        </w:tabs>
        <w:autoSpaceDE w:val="0"/>
        <w:autoSpaceDN w:val="0"/>
        <w:adjustRightInd w:val="0"/>
      </w:pPr>
      <w:r w:rsidRPr="005857D1">
        <w:t>Please use the OOH Feedback Form</w:t>
      </w:r>
      <w:r w:rsidR="00ED5B7C" w:rsidRPr="005857D1">
        <w:t xml:space="preserve"> (available on both th</w:t>
      </w:r>
      <w:r w:rsidRPr="005857D1">
        <w:t>e LUCS intranet site and in the induction pack) to record your attendance at each shift, your supervisor’s feedback and your reflection and learning points</w:t>
      </w:r>
      <w:r w:rsidR="00ED5B7C" w:rsidRPr="005857D1">
        <w:t xml:space="preserve">. </w:t>
      </w:r>
      <w:r w:rsidRPr="005857D1">
        <w:t>Once completed this form should be uploaded to your e-</w:t>
      </w:r>
      <w:r w:rsidR="00C564EF" w:rsidRPr="005857D1">
        <w:t>portfolio</w:t>
      </w:r>
      <w:r w:rsidRPr="005857D1">
        <w:t xml:space="preserve"> as evidence that you have met the training requirements for OOH work.</w:t>
      </w:r>
    </w:p>
    <w:p w:rsidR="007164E4" w:rsidRPr="005857D1" w:rsidRDefault="007164E4" w:rsidP="007164E4">
      <w:pPr>
        <w:widowControl w:val="0"/>
        <w:tabs>
          <w:tab w:val="left" w:pos="1500"/>
          <w:tab w:val="left" w:pos="3000"/>
        </w:tabs>
        <w:autoSpaceDE w:val="0"/>
        <w:autoSpaceDN w:val="0"/>
        <w:adjustRightInd w:val="0"/>
      </w:pPr>
    </w:p>
    <w:p w:rsidR="007164E4" w:rsidRPr="005857D1" w:rsidRDefault="007164E4" w:rsidP="007164E4">
      <w:pPr>
        <w:widowControl w:val="0"/>
        <w:tabs>
          <w:tab w:val="left" w:pos="1500"/>
          <w:tab w:val="left" w:pos="3000"/>
        </w:tabs>
        <w:autoSpaceDE w:val="0"/>
        <w:autoSpaceDN w:val="0"/>
        <w:adjustRightInd w:val="0"/>
      </w:pPr>
      <w:r w:rsidRPr="005857D1">
        <w:t xml:space="preserve">Your Educational Supervisor will also involve you in other situations both OOH and </w:t>
      </w:r>
      <w:r w:rsidR="00C564EF">
        <w:t xml:space="preserve">also </w:t>
      </w:r>
      <w:r w:rsidRPr="005857D1">
        <w:t>dealing with the care of acutely ill people which should also be documented under this competency heading and also where appropriate under OOH (where work has been carried out before 8.30am or after 6.30pm)</w:t>
      </w:r>
      <w:r w:rsidR="003E644C" w:rsidRPr="005857D1">
        <w:t>.</w:t>
      </w:r>
    </w:p>
    <w:p w:rsidR="003E644C" w:rsidRPr="005857D1" w:rsidRDefault="003E644C" w:rsidP="007164E4">
      <w:pPr>
        <w:widowControl w:val="0"/>
        <w:tabs>
          <w:tab w:val="left" w:pos="1500"/>
          <w:tab w:val="left" w:pos="3000"/>
        </w:tabs>
        <w:autoSpaceDE w:val="0"/>
        <w:autoSpaceDN w:val="0"/>
        <w:adjustRightInd w:val="0"/>
      </w:pPr>
    </w:p>
    <w:p w:rsidR="005857D1" w:rsidRDefault="003E644C" w:rsidP="007164E4">
      <w:pPr>
        <w:widowControl w:val="0"/>
        <w:tabs>
          <w:tab w:val="left" w:pos="1500"/>
          <w:tab w:val="left" w:pos="3000"/>
        </w:tabs>
        <w:autoSpaceDE w:val="0"/>
        <w:autoSpaceDN w:val="0"/>
        <w:adjustRightInd w:val="0"/>
      </w:pPr>
      <w:r w:rsidRPr="005857D1">
        <w:t xml:space="preserve">I look </w:t>
      </w:r>
      <w:r w:rsidR="00CE609A">
        <w:t>forward to meeting you on the 22</w:t>
      </w:r>
      <w:r w:rsidR="00CE609A" w:rsidRPr="00CE609A">
        <w:rPr>
          <w:vertAlign w:val="superscript"/>
        </w:rPr>
        <w:t>nd</w:t>
      </w:r>
      <w:r w:rsidR="00CE609A">
        <w:t xml:space="preserve"> August</w:t>
      </w:r>
      <w:r w:rsidR="005857D1" w:rsidRPr="005857D1">
        <w:t xml:space="preserve"> </w:t>
      </w:r>
      <w:r w:rsidRPr="005857D1">
        <w:t>when there will be plen</w:t>
      </w:r>
      <w:r w:rsidR="00297F1B" w:rsidRPr="005857D1">
        <w:t>ty of opportunity to discuss any</w:t>
      </w:r>
      <w:r w:rsidRPr="005857D1">
        <w:t xml:space="preserve"> questions you may have. </w:t>
      </w:r>
    </w:p>
    <w:p w:rsidR="00C564EF" w:rsidRPr="005857D1" w:rsidRDefault="00C564EF" w:rsidP="007164E4">
      <w:pPr>
        <w:widowControl w:val="0"/>
        <w:tabs>
          <w:tab w:val="left" w:pos="1500"/>
          <w:tab w:val="left" w:pos="3000"/>
        </w:tabs>
        <w:autoSpaceDE w:val="0"/>
        <w:autoSpaceDN w:val="0"/>
        <w:adjustRightInd w:val="0"/>
      </w:pPr>
    </w:p>
    <w:p w:rsidR="007164E4" w:rsidRPr="005857D1" w:rsidRDefault="007035D0" w:rsidP="007164E4">
      <w:pPr>
        <w:widowControl w:val="0"/>
        <w:tabs>
          <w:tab w:val="left" w:pos="1500"/>
          <w:tab w:val="left" w:pos="3000"/>
        </w:tabs>
        <w:autoSpaceDE w:val="0"/>
        <w:autoSpaceDN w:val="0"/>
        <w:adjustRightInd w:val="0"/>
      </w:pPr>
      <w:r w:rsidRPr="005857D1">
        <w:t>Best w</w:t>
      </w:r>
      <w:r w:rsidR="007164E4" w:rsidRPr="005857D1">
        <w:t>ishes</w:t>
      </w:r>
      <w:r w:rsidR="00F832B9" w:rsidRPr="005857D1">
        <w:t>,</w:t>
      </w:r>
    </w:p>
    <w:p w:rsidR="007164E4" w:rsidRPr="005857D1" w:rsidRDefault="007164E4" w:rsidP="007164E4">
      <w:pPr>
        <w:widowControl w:val="0"/>
        <w:tabs>
          <w:tab w:val="left" w:pos="1500"/>
          <w:tab w:val="left" w:pos="3000"/>
        </w:tabs>
        <w:autoSpaceDE w:val="0"/>
        <w:autoSpaceDN w:val="0"/>
        <w:adjustRightInd w:val="0"/>
      </w:pPr>
      <w:r w:rsidRPr="005857D1">
        <w:t xml:space="preserve"> </w:t>
      </w:r>
    </w:p>
    <w:p w:rsidR="007164E4" w:rsidRPr="005857D1" w:rsidRDefault="00F832B9" w:rsidP="007164E4">
      <w:pPr>
        <w:widowControl w:val="0"/>
        <w:tabs>
          <w:tab w:val="left" w:pos="1500"/>
          <w:tab w:val="left" w:pos="3000"/>
        </w:tabs>
        <w:autoSpaceDE w:val="0"/>
        <w:autoSpaceDN w:val="0"/>
        <w:adjustRightInd w:val="0"/>
      </w:pPr>
      <w:r w:rsidRPr="005857D1">
        <w:t>Guy</w:t>
      </w:r>
    </w:p>
    <w:p w:rsidR="00F832B9" w:rsidRPr="005857D1" w:rsidRDefault="00F832B9" w:rsidP="007164E4">
      <w:pPr>
        <w:widowControl w:val="0"/>
        <w:tabs>
          <w:tab w:val="left" w:pos="1500"/>
          <w:tab w:val="left" w:pos="3000"/>
        </w:tabs>
        <w:autoSpaceDE w:val="0"/>
        <w:autoSpaceDN w:val="0"/>
        <w:adjustRightInd w:val="0"/>
      </w:pPr>
    </w:p>
    <w:p w:rsidR="00F832B9" w:rsidRPr="005857D1" w:rsidRDefault="00F832B9" w:rsidP="007164E4">
      <w:pPr>
        <w:widowControl w:val="0"/>
        <w:tabs>
          <w:tab w:val="left" w:pos="1500"/>
          <w:tab w:val="left" w:pos="3000"/>
        </w:tabs>
        <w:autoSpaceDE w:val="0"/>
        <w:autoSpaceDN w:val="0"/>
        <w:adjustRightInd w:val="0"/>
      </w:pPr>
      <w:r w:rsidRPr="005857D1">
        <w:t>Dr. Guy Krauth</w:t>
      </w:r>
    </w:p>
    <w:p w:rsidR="00F832B9" w:rsidRPr="005857D1" w:rsidRDefault="00F832B9" w:rsidP="007164E4">
      <w:pPr>
        <w:widowControl w:val="0"/>
        <w:tabs>
          <w:tab w:val="left" w:pos="1500"/>
          <w:tab w:val="left" w:pos="3000"/>
        </w:tabs>
        <w:autoSpaceDE w:val="0"/>
        <w:autoSpaceDN w:val="0"/>
        <w:adjustRightInd w:val="0"/>
      </w:pPr>
      <w:r w:rsidRPr="005857D1">
        <w:t xml:space="preserve">Associate Clinical Director </w:t>
      </w:r>
    </w:p>
    <w:p w:rsidR="00F832B9" w:rsidRPr="005857D1" w:rsidRDefault="00F832B9" w:rsidP="007164E4">
      <w:pPr>
        <w:widowControl w:val="0"/>
        <w:tabs>
          <w:tab w:val="left" w:pos="1500"/>
          <w:tab w:val="left" w:pos="3000"/>
        </w:tabs>
        <w:autoSpaceDE w:val="0"/>
        <w:autoSpaceDN w:val="0"/>
        <w:adjustRightInd w:val="0"/>
      </w:pPr>
      <w:r w:rsidRPr="005857D1">
        <w:t>Lothian Unscheduled Care Service</w:t>
      </w:r>
    </w:p>
    <w:p w:rsidR="00F832B9" w:rsidRPr="005857D1" w:rsidRDefault="003E644C" w:rsidP="007164E4">
      <w:pPr>
        <w:widowControl w:val="0"/>
        <w:tabs>
          <w:tab w:val="left" w:pos="1500"/>
          <w:tab w:val="left" w:pos="3000"/>
        </w:tabs>
        <w:autoSpaceDE w:val="0"/>
        <w:autoSpaceDN w:val="0"/>
        <w:adjustRightInd w:val="0"/>
      </w:pPr>
      <w:r w:rsidRPr="005857D1">
        <w:t>A</w:t>
      </w:r>
      <w:r w:rsidR="00F832B9" w:rsidRPr="005857D1">
        <w:t>stley Ainslie Hospital</w:t>
      </w:r>
    </w:p>
    <w:p w:rsidR="00F832B9" w:rsidRPr="005857D1" w:rsidRDefault="00F832B9" w:rsidP="007164E4">
      <w:pPr>
        <w:widowControl w:val="0"/>
        <w:tabs>
          <w:tab w:val="left" w:pos="1500"/>
          <w:tab w:val="left" w:pos="3000"/>
        </w:tabs>
        <w:autoSpaceDE w:val="0"/>
        <w:autoSpaceDN w:val="0"/>
        <w:adjustRightInd w:val="0"/>
      </w:pPr>
      <w:r w:rsidRPr="005857D1">
        <w:t xml:space="preserve">133 Grange Loan </w:t>
      </w:r>
    </w:p>
    <w:p w:rsidR="00F832B9" w:rsidRPr="005857D1" w:rsidRDefault="00F832B9" w:rsidP="007164E4">
      <w:pPr>
        <w:widowControl w:val="0"/>
        <w:tabs>
          <w:tab w:val="left" w:pos="1500"/>
          <w:tab w:val="left" w:pos="3000"/>
        </w:tabs>
        <w:autoSpaceDE w:val="0"/>
        <w:autoSpaceDN w:val="0"/>
        <w:adjustRightInd w:val="0"/>
      </w:pPr>
      <w:r w:rsidRPr="005857D1">
        <w:t>Edinburgh</w:t>
      </w:r>
    </w:p>
    <w:p w:rsidR="00F832B9" w:rsidRPr="005857D1" w:rsidRDefault="00F832B9" w:rsidP="00F832B9">
      <w:pPr>
        <w:rPr>
          <w:color w:val="000000"/>
        </w:rPr>
      </w:pPr>
      <w:r w:rsidRPr="005857D1">
        <w:rPr>
          <w:color w:val="000000"/>
        </w:rPr>
        <w:t>EH9 2HL</w:t>
      </w:r>
    </w:p>
    <w:p w:rsidR="00F832B9" w:rsidRPr="005857D1" w:rsidRDefault="00F832B9" w:rsidP="00F832B9">
      <w:pPr>
        <w:rPr>
          <w:color w:val="000000"/>
        </w:rPr>
      </w:pPr>
      <w:r w:rsidRPr="005857D1">
        <w:rPr>
          <w:color w:val="000000"/>
        </w:rPr>
        <w:t>0131 537 9150</w:t>
      </w:r>
    </w:p>
    <w:p w:rsidR="00F832B9" w:rsidRPr="005857D1" w:rsidRDefault="00F832B9" w:rsidP="00F832B9">
      <w:pPr>
        <w:rPr>
          <w:color w:val="000000"/>
        </w:rPr>
      </w:pPr>
      <w:r w:rsidRPr="005857D1">
        <w:rPr>
          <w:color w:val="000000"/>
        </w:rPr>
        <w:t>guykrauth@nhs.net</w:t>
      </w:r>
    </w:p>
    <w:p w:rsidR="007164E4" w:rsidRPr="005857D1" w:rsidRDefault="007164E4" w:rsidP="007164E4">
      <w:pPr>
        <w:widowControl w:val="0"/>
        <w:tabs>
          <w:tab w:val="left" w:pos="1500"/>
          <w:tab w:val="left" w:pos="3000"/>
        </w:tabs>
        <w:autoSpaceDE w:val="0"/>
        <w:autoSpaceDN w:val="0"/>
        <w:adjustRightInd w:val="0"/>
      </w:pPr>
      <w:r w:rsidRPr="005857D1">
        <w:t xml:space="preserve"> </w:t>
      </w:r>
    </w:p>
    <w:p w:rsidR="007164E4" w:rsidRPr="005857D1" w:rsidRDefault="007164E4" w:rsidP="007164E4">
      <w:pPr>
        <w:widowControl w:val="0"/>
        <w:tabs>
          <w:tab w:val="left" w:pos="1500"/>
          <w:tab w:val="left" w:pos="3000"/>
        </w:tabs>
        <w:autoSpaceDE w:val="0"/>
        <w:autoSpaceDN w:val="0"/>
        <w:adjustRightInd w:val="0"/>
      </w:pPr>
      <w:r w:rsidRPr="005857D1">
        <w:t xml:space="preserve"> </w:t>
      </w:r>
    </w:p>
    <w:p w:rsidR="007164E4" w:rsidRPr="005857D1" w:rsidRDefault="007164E4" w:rsidP="007164E4">
      <w:pPr>
        <w:jc w:val="center"/>
      </w:pPr>
    </w:p>
    <w:sectPr w:rsidR="007164E4" w:rsidRPr="005857D1" w:rsidSect="006D47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A2B69"/>
    <w:multiLevelType w:val="hybridMultilevel"/>
    <w:tmpl w:val="3E8E3D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noPunctuationKerning/>
  <w:characterSpacingControl w:val="doNotCompress"/>
  <w:compat/>
  <w:rsids>
    <w:rsidRoot w:val="007164E4"/>
    <w:rsid w:val="000012FF"/>
    <w:rsid w:val="00062656"/>
    <w:rsid w:val="000F611E"/>
    <w:rsid w:val="00236F75"/>
    <w:rsid w:val="00297F1B"/>
    <w:rsid w:val="002B7624"/>
    <w:rsid w:val="003E644C"/>
    <w:rsid w:val="00407CE6"/>
    <w:rsid w:val="00430166"/>
    <w:rsid w:val="00472AB2"/>
    <w:rsid w:val="005501A8"/>
    <w:rsid w:val="005857D1"/>
    <w:rsid w:val="005D1635"/>
    <w:rsid w:val="006137FD"/>
    <w:rsid w:val="006A5E1C"/>
    <w:rsid w:val="006B5FC2"/>
    <w:rsid w:val="006D4775"/>
    <w:rsid w:val="006F24E6"/>
    <w:rsid w:val="006F28DD"/>
    <w:rsid w:val="007035D0"/>
    <w:rsid w:val="007164E4"/>
    <w:rsid w:val="00805BCD"/>
    <w:rsid w:val="00965899"/>
    <w:rsid w:val="009E4EEA"/>
    <w:rsid w:val="00A04C88"/>
    <w:rsid w:val="00AB5B57"/>
    <w:rsid w:val="00B2456B"/>
    <w:rsid w:val="00BB3B86"/>
    <w:rsid w:val="00C564EF"/>
    <w:rsid w:val="00C6641E"/>
    <w:rsid w:val="00CC33A3"/>
    <w:rsid w:val="00CE609A"/>
    <w:rsid w:val="00DB559D"/>
    <w:rsid w:val="00DC3E9E"/>
    <w:rsid w:val="00DD0A96"/>
    <w:rsid w:val="00EA7CBD"/>
    <w:rsid w:val="00ED5B7C"/>
    <w:rsid w:val="00EE782E"/>
    <w:rsid w:val="00F07D3D"/>
    <w:rsid w:val="00F832B9"/>
  </w:rsids>
  <m:mathPr>
    <m:mathFont m:val="Abadi MT Condensed Extra Bol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4E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C66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132017">
      <w:bodyDiv w:val="1"/>
      <w:marLeft w:val="0"/>
      <w:marRight w:val="0"/>
      <w:marTop w:val="0"/>
      <w:marBottom w:val="0"/>
      <w:divBdr>
        <w:top w:val="none" w:sz="0" w:space="0" w:color="auto"/>
        <w:left w:val="none" w:sz="0" w:space="0" w:color="auto"/>
        <w:bottom w:val="none" w:sz="0" w:space="0" w:color="auto"/>
        <w:right w:val="none" w:sz="0" w:space="0" w:color="auto"/>
      </w:divBdr>
      <w:divsChild>
        <w:div w:id="1459371702">
          <w:marLeft w:val="0"/>
          <w:marRight w:val="0"/>
          <w:marTop w:val="0"/>
          <w:marBottom w:val="0"/>
          <w:divBdr>
            <w:top w:val="none" w:sz="0" w:space="0" w:color="auto"/>
            <w:left w:val="none" w:sz="0" w:space="0" w:color="auto"/>
            <w:bottom w:val="none" w:sz="0" w:space="0" w:color="auto"/>
            <w:right w:val="none" w:sz="0" w:space="0" w:color="auto"/>
          </w:divBdr>
          <w:divsChild>
            <w:div w:id="1020624501">
              <w:marLeft w:val="0"/>
              <w:marRight w:val="0"/>
              <w:marTop w:val="0"/>
              <w:marBottom w:val="0"/>
              <w:divBdr>
                <w:top w:val="none" w:sz="0" w:space="0" w:color="auto"/>
                <w:left w:val="none" w:sz="0" w:space="0" w:color="auto"/>
                <w:bottom w:val="none" w:sz="0" w:space="0" w:color="auto"/>
                <w:right w:val="none" w:sz="0" w:space="0" w:color="auto"/>
              </w:divBdr>
            </w:div>
            <w:div w:id="1202280662">
              <w:marLeft w:val="0"/>
              <w:marRight w:val="0"/>
              <w:marTop w:val="0"/>
              <w:marBottom w:val="0"/>
              <w:divBdr>
                <w:top w:val="none" w:sz="0" w:space="0" w:color="auto"/>
                <w:left w:val="none" w:sz="0" w:space="0" w:color="auto"/>
                <w:bottom w:val="none" w:sz="0" w:space="0" w:color="auto"/>
                <w:right w:val="none" w:sz="0" w:space="0" w:color="auto"/>
              </w:divBdr>
            </w:div>
            <w:div w:id="19200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GPST1 Out of Hours Training – Lothian Unscheduled Care Service</vt:lpstr>
    </vt:vector>
  </TitlesOfParts>
  <Company>LPCD</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GPST1 Out of Hours Training – Lothian Unscheduled Care Service</dc:title>
  <dc:subject/>
  <dc:creator>guy.krauth</dc:creator>
  <cp:keywords/>
  <dc:description/>
  <cp:lastModifiedBy>Guy Krauth</cp:lastModifiedBy>
  <cp:revision>2</cp:revision>
  <cp:lastPrinted>2012-08-02T09:39:00Z</cp:lastPrinted>
  <dcterms:created xsi:type="dcterms:W3CDTF">2018-08-01T16:41:00Z</dcterms:created>
  <dcterms:modified xsi:type="dcterms:W3CDTF">2018-08-01T16:41:00Z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